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75" w:rsidRDefault="00633F75" w:rsidP="0099372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ПРЕСС-РЕЛИЗ</w:t>
      </w:r>
    </w:p>
    <w:p w:rsidR="0047122C" w:rsidRDefault="00993729" w:rsidP="00993729">
      <w:pPr>
        <w:jc w:val="center"/>
        <w:rPr>
          <w:rFonts w:ascii="Times New Roman" w:hAnsi="Times New Roman" w:cs="Times New Roman"/>
          <w:sz w:val="32"/>
          <w:szCs w:val="32"/>
        </w:rPr>
      </w:pPr>
      <w:r w:rsidRPr="00993729">
        <w:rPr>
          <w:rFonts w:ascii="Times New Roman" w:hAnsi="Times New Roman" w:cs="Times New Roman"/>
          <w:sz w:val="32"/>
          <w:szCs w:val="32"/>
        </w:rPr>
        <w:t>Объявление</w:t>
      </w:r>
    </w:p>
    <w:p w:rsidR="00993729" w:rsidRPr="00993729" w:rsidRDefault="00993729" w:rsidP="009937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17 октября 2025 года Группа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Актион</w:t>
      </w:r>
      <w:proofErr w:type="spellEnd"/>
      <w:r w:rsidRPr="0099372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Охрана труда организует </w:t>
      </w:r>
      <w:r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99372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ъезд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специалистов по охране труда. Место проведения: Москва, Кремль, Государственный Кремлевский дворец Управления  Делами Президента  Российской Федерации. Цель съезда</w:t>
      </w:r>
      <w:r w:rsidR="00633F7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 создать единую площадку для представителей профессионального сообщества, чтобы обсудить тренды в охране труда и производственной безопасности.  </w:t>
      </w:r>
    </w:p>
    <w:p w:rsidR="00993729" w:rsidRDefault="00993729" w:rsidP="0099372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93729">
        <w:rPr>
          <w:rFonts w:ascii="Times New Roman" w:hAnsi="Times New Roman" w:cs="Times New Roman"/>
          <w:b/>
          <w:sz w:val="32"/>
          <w:szCs w:val="32"/>
        </w:rPr>
        <w:t xml:space="preserve">      Приглашаем к сотрудничеству специалистов по охране труда, руководителей служб охраны труда, начальников отделов охраны труда организаций. Участие  бесплатное.</w:t>
      </w:r>
    </w:p>
    <w:p w:rsidR="00993729" w:rsidRDefault="00993729" w:rsidP="00993729">
      <w:pPr>
        <w:jc w:val="both"/>
        <w:rPr>
          <w:rFonts w:ascii="Times New Roman" w:hAnsi="Times New Roman" w:cs="Times New Roman"/>
          <w:sz w:val="32"/>
          <w:szCs w:val="32"/>
        </w:rPr>
      </w:pPr>
      <w:r w:rsidRPr="00EB7206">
        <w:rPr>
          <w:rFonts w:ascii="Times New Roman" w:hAnsi="Times New Roman" w:cs="Times New Roman"/>
          <w:sz w:val="32"/>
          <w:szCs w:val="32"/>
        </w:rPr>
        <w:t xml:space="preserve">      В рамках деловой программы на съезде выступят предст</w:t>
      </w:r>
      <w:r w:rsidR="00EB7206">
        <w:rPr>
          <w:rFonts w:ascii="Times New Roman" w:hAnsi="Times New Roman" w:cs="Times New Roman"/>
          <w:sz w:val="32"/>
          <w:szCs w:val="32"/>
        </w:rPr>
        <w:t>а</w:t>
      </w:r>
      <w:r w:rsidRPr="00EB7206">
        <w:rPr>
          <w:rFonts w:ascii="Times New Roman" w:hAnsi="Times New Roman" w:cs="Times New Roman"/>
          <w:sz w:val="32"/>
          <w:szCs w:val="32"/>
        </w:rPr>
        <w:t xml:space="preserve">вители органов власти и бизнеса, авторитетные </w:t>
      </w:r>
      <w:r w:rsidR="00EB7206" w:rsidRPr="00EB7206">
        <w:rPr>
          <w:rFonts w:ascii="Times New Roman" w:hAnsi="Times New Roman" w:cs="Times New Roman"/>
          <w:sz w:val="32"/>
          <w:szCs w:val="32"/>
        </w:rPr>
        <w:t>эксперты</w:t>
      </w:r>
      <w:r w:rsidR="00EB7206">
        <w:rPr>
          <w:rFonts w:ascii="Times New Roman" w:hAnsi="Times New Roman" w:cs="Times New Roman"/>
          <w:sz w:val="32"/>
          <w:szCs w:val="32"/>
        </w:rPr>
        <w:t>, руководители по охране труда из крупных компаний. Они расскажут про усиление</w:t>
      </w:r>
      <w:r w:rsidR="00FB7B9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B7206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EB7206">
        <w:rPr>
          <w:rFonts w:ascii="Times New Roman" w:hAnsi="Times New Roman" w:cs="Times New Roman"/>
          <w:sz w:val="32"/>
          <w:szCs w:val="32"/>
        </w:rPr>
        <w:t xml:space="preserve"> требований охраны труда на законодательном уровне. Будут рассмотрены тренды: </w:t>
      </w:r>
      <w:proofErr w:type="spellStart"/>
      <w:r w:rsidR="00EB7206">
        <w:rPr>
          <w:rFonts w:ascii="Times New Roman" w:hAnsi="Times New Roman" w:cs="Times New Roman"/>
          <w:sz w:val="32"/>
          <w:szCs w:val="32"/>
        </w:rPr>
        <w:t>цифровизация</w:t>
      </w:r>
      <w:proofErr w:type="spellEnd"/>
      <w:r w:rsidR="00EB7206">
        <w:rPr>
          <w:rFonts w:ascii="Times New Roman" w:hAnsi="Times New Roman" w:cs="Times New Roman"/>
          <w:sz w:val="32"/>
          <w:szCs w:val="32"/>
        </w:rPr>
        <w:t xml:space="preserve"> процессов</w:t>
      </w:r>
      <w:r w:rsidR="00FB7B96">
        <w:rPr>
          <w:rFonts w:ascii="Times New Roman" w:hAnsi="Times New Roman" w:cs="Times New Roman"/>
          <w:sz w:val="32"/>
          <w:szCs w:val="32"/>
        </w:rPr>
        <w:t xml:space="preserve"> охраны труда, использование технологий  искусственного интеллекта при обеспечении производственной безопасности труда. </w:t>
      </w:r>
      <w:proofErr w:type="spellStart"/>
      <w:r w:rsidR="00FB7B96">
        <w:rPr>
          <w:rFonts w:ascii="Times New Roman" w:hAnsi="Times New Roman" w:cs="Times New Roman"/>
          <w:sz w:val="32"/>
          <w:szCs w:val="32"/>
        </w:rPr>
        <w:t>Человеко-ориентированный</w:t>
      </w:r>
      <w:proofErr w:type="spellEnd"/>
      <w:r w:rsidR="00FB7B96">
        <w:rPr>
          <w:rFonts w:ascii="Times New Roman" w:hAnsi="Times New Roman" w:cs="Times New Roman"/>
          <w:sz w:val="32"/>
          <w:szCs w:val="32"/>
        </w:rPr>
        <w:t xml:space="preserve"> подход в развитии культуры безопасности, эффективное информирование  работников о вопросах охраны труда и производственной безопасности для создания  здоровой рабочей среды и сбережения кадрового потенциала. Внедрение программ психологической безопасности на рабочих местах. Внимание будет уделено и практике решения актуальных вопросов, с которыми сталкиваются специалисты: проведение обучения, применения СИЗ, организация </w:t>
      </w:r>
      <w:proofErr w:type="spellStart"/>
      <w:r w:rsidR="00FB7B96">
        <w:rPr>
          <w:rFonts w:ascii="Times New Roman" w:hAnsi="Times New Roman" w:cs="Times New Roman"/>
          <w:sz w:val="32"/>
          <w:szCs w:val="32"/>
        </w:rPr>
        <w:t>мед</w:t>
      </w:r>
      <w:proofErr w:type="gramStart"/>
      <w:r w:rsidR="00FB7B96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="00FB7B96">
        <w:rPr>
          <w:rFonts w:ascii="Times New Roman" w:hAnsi="Times New Roman" w:cs="Times New Roman"/>
          <w:sz w:val="32"/>
          <w:szCs w:val="32"/>
        </w:rPr>
        <w:t>смотров</w:t>
      </w:r>
      <w:proofErr w:type="spellEnd"/>
      <w:r w:rsidR="00FB7B9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33F75" w:rsidRPr="00EB7206" w:rsidRDefault="00FB7B96" w:rsidP="009937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Что бы принять участие в данном мероприятии, нужно зарегистрироваться через сайт </w:t>
      </w:r>
      <w:r w:rsidRPr="00633F7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htt</w:t>
      </w:r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ps</w:t>
      </w:r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proofErr w:type="spellStart"/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</w:rPr>
        <w:t>kremlin.thudohrana.ru</w:t>
      </w:r>
      <w:proofErr w:type="spellEnd"/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</w:rPr>
        <w:t>/.</w:t>
      </w:r>
      <w:r w:rsidR="00633F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33F75" w:rsidRPr="00633F75">
        <w:rPr>
          <w:rFonts w:ascii="Times New Roman" w:hAnsi="Times New Roman" w:cs="Times New Roman"/>
          <w:sz w:val="32"/>
          <w:szCs w:val="32"/>
        </w:rPr>
        <w:t xml:space="preserve">Все новости Съезда размещаются </w:t>
      </w:r>
      <w:r w:rsidR="00633F75">
        <w:rPr>
          <w:rFonts w:ascii="Times New Roman" w:hAnsi="Times New Roman" w:cs="Times New Roman"/>
          <w:sz w:val="32"/>
          <w:szCs w:val="32"/>
        </w:rPr>
        <w:t xml:space="preserve">на канале </w:t>
      </w:r>
      <w:proofErr w:type="spellStart"/>
      <w:r w:rsidR="00633F75">
        <w:rPr>
          <w:rFonts w:ascii="Times New Roman" w:hAnsi="Times New Roman" w:cs="Times New Roman"/>
          <w:sz w:val="32"/>
          <w:szCs w:val="32"/>
        </w:rPr>
        <w:t>Актион</w:t>
      </w:r>
      <w:proofErr w:type="spellEnd"/>
      <w:r w:rsidR="00633F75">
        <w:rPr>
          <w:rFonts w:ascii="Times New Roman" w:hAnsi="Times New Roman" w:cs="Times New Roman"/>
          <w:sz w:val="32"/>
          <w:szCs w:val="32"/>
        </w:rPr>
        <w:t xml:space="preserve"> Охрана труда в </w:t>
      </w:r>
      <w:proofErr w:type="spellStart"/>
      <w:r w:rsidR="00633F75">
        <w:rPr>
          <w:rFonts w:ascii="Times New Roman" w:hAnsi="Times New Roman" w:cs="Times New Roman"/>
          <w:sz w:val="32"/>
          <w:szCs w:val="32"/>
        </w:rPr>
        <w:t>Телеграм</w:t>
      </w:r>
      <w:proofErr w:type="spellEnd"/>
      <w:r w:rsidR="00633F75">
        <w:rPr>
          <w:rFonts w:ascii="Times New Roman" w:hAnsi="Times New Roman" w:cs="Times New Roman"/>
          <w:sz w:val="32"/>
          <w:szCs w:val="32"/>
        </w:rPr>
        <w:t xml:space="preserve"> </w:t>
      </w:r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https</w:t>
      </w:r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</w:rPr>
        <w:t>://</w:t>
      </w:r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</w:t>
      </w:r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me</w:t>
      </w:r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proofErr w:type="spellStart"/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actionot</w:t>
      </w:r>
      <w:proofErr w:type="spellEnd"/>
      <w:r w:rsidR="00633F75" w:rsidRPr="00633F75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sectPr w:rsidR="00633F75" w:rsidRPr="00EB7206" w:rsidSect="0047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729"/>
    <w:rsid w:val="002E56C3"/>
    <w:rsid w:val="0047122C"/>
    <w:rsid w:val="00633F75"/>
    <w:rsid w:val="00993729"/>
    <w:rsid w:val="00EB7206"/>
    <w:rsid w:val="00FB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B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Point-24</cp:lastModifiedBy>
  <cp:revision>2</cp:revision>
  <dcterms:created xsi:type="dcterms:W3CDTF">2025-07-02T03:59:00Z</dcterms:created>
  <dcterms:modified xsi:type="dcterms:W3CDTF">2025-07-02T03:59:00Z</dcterms:modified>
</cp:coreProperties>
</file>